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C" w:rsidRDefault="003D606C" w:rsidP="0023095E">
      <w:pPr>
        <w:pStyle w:val="StandardWeb"/>
        <w:jc w:val="center"/>
      </w:pPr>
    </w:p>
    <w:p w:rsidR="0023095E" w:rsidRDefault="0023095E" w:rsidP="0023095E">
      <w:pPr>
        <w:pStyle w:val="StandardWeb"/>
        <w:jc w:val="center"/>
      </w:pPr>
      <w:bookmarkStart w:id="0" w:name="_GoBack"/>
      <w:bookmarkEnd w:id="0"/>
      <w:r>
        <w:t>ZAPISNIK</w:t>
      </w:r>
    </w:p>
    <w:p w:rsidR="0023095E" w:rsidRDefault="0023095E" w:rsidP="0023095E">
      <w:pPr>
        <w:pStyle w:val="StandardWeb"/>
      </w:pPr>
      <w:r>
        <w:t xml:space="preserve">Sa 16. sjednice </w:t>
      </w:r>
      <w:proofErr w:type="spellStart"/>
      <w:r>
        <w:t>Domskog</w:t>
      </w:r>
      <w:proofErr w:type="spellEnd"/>
      <w:r>
        <w:t xml:space="preserve"> odbora koja je održana 20.6.2022. u elektronskom obliku u vremenu od 8 do 12 sati.</w:t>
      </w:r>
    </w:p>
    <w:p w:rsidR="00912586" w:rsidRDefault="0023095E" w:rsidP="0023095E">
      <w:pPr>
        <w:pStyle w:val="StandardWeb"/>
      </w:pPr>
      <w:r>
        <w:t>Pozivu na sjednicu odazvali su se</w:t>
      </w:r>
      <w:r w:rsidR="00E94E43">
        <w:t xml:space="preserve"> slijedeći članovi</w:t>
      </w:r>
      <w:r>
        <w:t xml:space="preserve">: Ante Turkalj, Vedrana Borić, </w:t>
      </w:r>
      <w:proofErr w:type="spellStart"/>
      <w:r>
        <w:t>Mia</w:t>
      </w:r>
      <w:proofErr w:type="spellEnd"/>
      <w:r>
        <w:t xml:space="preserve"> Bačić </w:t>
      </w:r>
      <w:proofErr w:type="spellStart"/>
      <w:r>
        <w:t>Šijanski</w:t>
      </w:r>
      <w:proofErr w:type="spellEnd"/>
      <w:r>
        <w:t xml:space="preserve">, Irena </w:t>
      </w:r>
      <w:proofErr w:type="spellStart"/>
      <w:r>
        <w:t>Šuljok</w:t>
      </w:r>
      <w:proofErr w:type="spellEnd"/>
      <w:r>
        <w:t xml:space="preserve">, Ana </w:t>
      </w:r>
      <w:proofErr w:type="spellStart"/>
      <w:r>
        <w:t>Tutić</w:t>
      </w:r>
      <w:proofErr w:type="spellEnd"/>
      <w:r>
        <w:t xml:space="preserve">, </w:t>
      </w:r>
      <w:proofErr w:type="spellStart"/>
      <w:r>
        <w:t>Džemila</w:t>
      </w:r>
      <w:proofErr w:type="spellEnd"/>
      <w:r w:rsidR="002F2439">
        <w:t xml:space="preserve"> Lukač, Ksenija </w:t>
      </w:r>
      <w:proofErr w:type="spellStart"/>
      <w:r w:rsidR="002F2439">
        <w:t>Stojaković</w:t>
      </w:r>
      <w:proofErr w:type="spellEnd"/>
      <w:r w:rsidR="002F2439">
        <w:t>.</w:t>
      </w:r>
    </w:p>
    <w:p w:rsidR="002F2439" w:rsidRDefault="002F2439" w:rsidP="0023095E">
      <w:pPr>
        <w:pStyle w:val="StandardWeb"/>
      </w:pPr>
    </w:p>
    <w:p w:rsidR="0023095E" w:rsidRDefault="0023095E" w:rsidP="0023095E">
      <w:pPr>
        <w:pStyle w:val="StandardWeb"/>
      </w:pPr>
      <w:r>
        <w:t>Dnevni red:</w:t>
      </w:r>
    </w:p>
    <w:p w:rsidR="0023095E" w:rsidRDefault="0023095E" w:rsidP="0023095E">
      <w:pPr>
        <w:pStyle w:val="StandardWeb"/>
      </w:pPr>
      <w:r>
        <w:t xml:space="preserve">1. Verifikacija Zapisnika sa 15. sjednice </w:t>
      </w:r>
      <w:proofErr w:type="spellStart"/>
      <w:r>
        <w:t>Domskog</w:t>
      </w:r>
      <w:proofErr w:type="spellEnd"/>
      <w:r>
        <w:t xml:space="preserve"> odbora. </w:t>
      </w:r>
    </w:p>
    <w:p w:rsidR="0023095E" w:rsidRDefault="0023095E" w:rsidP="0023095E">
      <w:pPr>
        <w:pStyle w:val="StandardWeb"/>
      </w:pPr>
      <w:r>
        <w:t xml:space="preserve">2. Suglasnost </w:t>
      </w:r>
      <w:proofErr w:type="spellStart"/>
      <w:r>
        <w:t>Domskog</w:t>
      </w:r>
      <w:proofErr w:type="spellEnd"/>
      <w:r>
        <w:t xml:space="preserve"> odbora za smještaj članova Robotičkog kampa </w:t>
      </w:r>
      <w:proofErr w:type="spellStart"/>
      <w:r>
        <w:t>STEMoslavina</w:t>
      </w:r>
      <w:proofErr w:type="spellEnd"/>
      <w:r>
        <w:t xml:space="preserve"> Hrvatskog robotičkog saveza. </w:t>
      </w:r>
    </w:p>
    <w:p w:rsidR="0023095E" w:rsidRDefault="0023095E" w:rsidP="0023095E">
      <w:pPr>
        <w:pStyle w:val="StandardWeb"/>
      </w:pPr>
      <w:r>
        <w:t>3. Obavijest o primopredaji izvršenih radova na rekonstrukciji kotlovnice.</w:t>
      </w:r>
    </w:p>
    <w:p w:rsidR="0023095E" w:rsidRDefault="0023095E" w:rsidP="0023095E">
      <w:pPr>
        <w:pStyle w:val="StandardWeb"/>
      </w:pPr>
    </w:p>
    <w:p w:rsidR="0023095E" w:rsidRDefault="0023095E" w:rsidP="0023095E">
      <w:pPr>
        <w:pStyle w:val="StandardWeb"/>
      </w:pPr>
      <w:proofErr w:type="spellStart"/>
      <w:r>
        <w:t>Ad1</w:t>
      </w:r>
      <w:proofErr w:type="spellEnd"/>
      <w:r>
        <w:t xml:space="preserve">) Zapisnik s prethodne sjednice </w:t>
      </w:r>
      <w:proofErr w:type="spellStart"/>
      <w:r>
        <w:t>Domskog</w:t>
      </w:r>
      <w:proofErr w:type="spellEnd"/>
      <w:r>
        <w:t xml:space="preserve"> odbora jednoglasno prihvaćen.</w:t>
      </w:r>
    </w:p>
    <w:p w:rsidR="0023095E" w:rsidRPr="002F2439" w:rsidRDefault="00E94E43" w:rsidP="002F2439">
      <w:pPr>
        <w:spacing w:after="0"/>
        <w:rPr>
          <w:sz w:val="24"/>
          <w:szCs w:val="24"/>
        </w:rPr>
      </w:pPr>
      <w:proofErr w:type="spellStart"/>
      <w:r>
        <w:t>Ad2</w:t>
      </w:r>
      <w:proofErr w:type="spellEnd"/>
      <w:r>
        <w:t>).</w:t>
      </w:r>
      <w:r w:rsidR="002F2439" w:rsidRPr="002F2439">
        <w:rPr>
          <w:sz w:val="24"/>
          <w:szCs w:val="24"/>
        </w:rPr>
        <w:t xml:space="preserve"> </w:t>
      </w:r>
      <w:r w:rsidR="002F2439">
        <w:rPr>
          <w:sz w:val="24"/>
          <w:szCs w:val="24"/>
        </w:rPr>
        <w:t xml:space="preserve">Svi članovi </w:t>
      </w:r>
      <w:proofErr w:type="spellStart"/>
      <w:r w:rsidR="002F2439">
        <w:rPr>
          <w:sz w:val="24"/>
          <w:szCs w:val="24"/>
        </w:rPr>
        <w:t>Domskog</w:t>
      </w:r>
      <w:proofErr w:type="spellEnd"/>
      <w:r w:rsidR="002F2439">
        <w:rPr>
          <w:sz w:val="24"/>
          <w:szCs w:val="24"/>
        </w:rPr>
        <w:t xml:space="preserve"> odbora su prihvatili prijedlog ravnateljice te su dali svoju </w:t>
      </w:r>
      <w:r w:rsidR="002F2439">
        <w:rPr>
          <w:b/>
          <w:sz w:val="24"/>
          <w:szCs w:val="24"/>
        </w:rPr>
        <w:t>suglasnost</w:t>
      </w:r>
      <w:r w:rsidR="002F2439">
        <w:rPr>
          <w:sz w:val="24"/>
          <w:szCs w:val="24"/>
        </w:rPr>
        <w:t xml:space="preserve"> za pružanje usluga smještaja i prehrane u Učeničkom domu za</w:t>
      </w:r>
      <w:r w:rsidR="002F2439">
        <w:t xml:space="preserve"> polaznike i voditelje</w:t>
      </w:r>
      <w:r w:rsidR="00503442">
        <w:t xml:space="preserve"> Robotičkog kampa </w:t>
      </w:r>
      <w:proofErr w:type="spellStart"/>
      <w:r w:rsidR="00503442">
        <w:t>STE</w:t>
      </w:r>
      <w:r w:rsidR="002F2439">
        <w:t>Moslavina</w:t>
      </w:r>
      <w:proofErr w:type="spellEnd"/>
      <w:r w:rsidR="002F2439">
        <w:t xml:space="preserve"> </w:t>
      </w:r>
      <w:r w:rsidR="00503442">
        <w:t>, ukupno 25 osoba, puni pansion</w:t>
      </w:r>
      <w:r w:rsidR="0023095E">
        <w:t xml:space="preserve"> u periodu od 27.6. do 1.7. 2022.</w:t>
      </w:r>
      <w:r w:rsidR="00503442">
        <w:t xml:space="preserve"> </w:t>
      </w:r>
      <w:r w:rsidR="0023095E">
        <w:t xml:space="preserve"> </w:t>
      </w:r>
    </w:p>
    <w:p w:rsidR="00E94E43" w:rsidRDefault="0023095E" w:rsidP="0023095E">
      <w:pPr>
        <w:pStyle w:val="StandardWeb"/>
      </w:pPr>
      <w:proofErr w:type="spellStart"/>
      <w:r>
        <w:t>Ad3</w:t>
      </w:r>
      <w:proofErr w:type="spellEnd"/>
      <w:r>
        <w:t>)</w:t>
      </w:r>
      <w:r w:rsidR="00E94E43">
        <w:t xml:space="preserve"> Ravnateljica Učeničkog doma-Kutina je izvijestila članove </w:t>
      </w:r>
      <w:proofErr w:type="spellStart"/>
      <w:r w:rsidR="00E94E43">
        <w:t>Domskog</w:t>
      </w:r>
      <w:proofErr w:type="spellEnd"/>
      <w:r w:rsidR="00E94E43">
        <w:t xml:space="preserve"> odbora o izvršenoj  primopredaji </w:t>
      </w:r>
      <w:r>
        <w:t>radova na energetskoj obnovi kotlovnice uz prisustvo predstavnika obiju ugovorenih strana( od strane izvođača, ravnateljice Doma te Tomislav</w:t>
      </w:r>
      <w:r w:rsidR="00E94E43">
        <w:t>a</w:t>
      </w:r>
      <w:r>
        <w:t xml:space="preserve"> </w:t>
      </w:r>
      <w:proofErr w:type="spellStart"/>
      <w:r>
        <w:t>Šmit</w:t>
      </w:r>
      <w:r w:rsidR="00E94E43">
        <w:t>a</w:t>
      </w:r>
      <w:proofErr w:type="spellEnd"/>
      <w:r w:rsidR="00E94E43">
        <w:t>, osobe odgovorne</w:t>
      </w:r>
      <w:r>
        <w:t xml:space="preserve"> za provedbu ugovora). Utvrđene su sve činjenice te je konstatirano  da nema neizvedenih radova niti vidljivih nedostataka te da je sve izvedeno po pravilima struke.</w:t>
      </w:r>
    </w:p>
    <w:p w:rsidR="0023095E" w:rsidRDefault="00E94E43" w:rsidP="0023095E">
      <w:pPr>
        <w:pStyle w:val="StandardWeb"/>
      </w:pPr>
      <w:r>
        <w:t>Primopredaja radova je izvršena 3.6.2022.</w:t>
      </w:r>
      <w:r w:rsidR="0023095E">
        <w:t xml:space="preserve"> </w:t>
      </w:r>
    </w:p>
    <w:p w:rsidR="00912586" w:rsidRDefault="00912586" w:rsidP="0023095E">
      <w:pPr>
        <w:pStyle w:val="StandardWeb"/>
      </w:pPr>
      <w:r>
        <w:t>Dovršeno: 12,00 h.</w:t>
      </w:r>
    </w:p>
    <w:p w:rsidR="0023095E" w:rsidRDefault="0023095E" w:rsidP="0023095E">
      <w:pPr>
        <w:pStyle w:val="StandardWeb"/>
      </w:pPr>
      <w:r>
        <w:t xml:space="preserve"> </w:t>
      </w:r>
    </w:p>
    <w:p w:rsidR="0023095E" w:rsidRDefault="0023095E" w:rsidP="0023095E">
      <w:pPr>
        <w:jc w:val="right"/>
      </w:pPr>
      <w:r>
        <w:t xml:space="preserve">Predsjednica </w:t>
      </w:r>
      <w:proofErr w:type="spellStart"/>
      <w:r>
        <w:t>Domskog</w:t>
      </w:r>
      <w:proofErr w:type="spellEnd"/>
      <w:r>
        <w:t xml:space="preserve"> odbora:</w:t>
      </w:r>
    </w:p>
    <w:p w:rsidR="0023095E" w:rsidRDefault="0023095E" w:rsidP="0023095E">
      <w:pPr>
        <w:jc w:val="center"/>
      </w:pPr>
      <w:r>
        <w:t xml:space="preserve">                                                                                                                             </w:t>
      </w:r>
      <w:proofErr w:type="spellStart"/>
      <w:r>
        <w:t>Džemila</w:t>
      </w:r>
      <w:proofErr w:type="spellEnd"/>
      <w:r>
        <w:t xml:space="preserve"> Lukač</w:t>
      </w:r>
    </w:p>
    <w:p w:rsidR="008676DF" w:rsidRDefault="008676DF"/>
    <w:sectPr w:rsidR="0086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E"/>
    <w:rsid w:val="0023095E"/>
    <w:rsid w:val="002F2439"/>
    <w:rsid w:val="003D606C"/>
    <w:rsid w:val="00503442"/>
    <w:rsid w:val="008676DF"/>
    <w:rsid w:val="00912586"/>
    <w:rsid w:val="00A62A1E"/>
    <w:rsid w:val="00E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759"/>
  <w15:chartTrackingRefBased/>
  <w15:docId w15:val="{6358ED1B-877E-469B-92C7-06687B7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5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irena</cp:lastModifiedBy>
  <cp:revision>7</cp:revision>
  <cp:lastPrinted>2022-07-12T12:13:00Z</cp:lastPrinted>
  <dcterms:created xsi:type="dcterms:W3CDTF">2022-06-21T07:38:00Z</dcterms:created>
  <dcterms:modified xsi:type="dcterms:W3CDTF">2022-07-12T12:14:00Z</dcterms:modified>
</cp:coreProperties>
</file>